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55C" w:rsidRDefault="00AB70DD">
      <w:pPr>
        <w:pStyle w:val="Standard"/>
        <w:spacing w:line="520" w:lineRule="exact"/>
        <w:jc w:val="center"/>
      </w:pPr>
      <w:r>
        <w:rPr>
          <w:rFonts w:eastAsia="標楷體"/>
          <w:bCs/>
          <w:sz w:val="36"/>
          <w:szCs w:val="36"/>
        </w:rPr>
        <w:t>輔仁大學法律學院碩、博士聘請論文指導老師同意書</w:t>
      </w:r>
    </w:p>
    <w:p w:rsidR="00C2355C" w:rsidRDefault="00C2355C">
      <w:pPr>
        <w:pStyle w:val="Standard"/>
        <w:jc w:val="both"/>
        <w:rPr>
          <w:rFonts w:eastAsia="文鼎粗隸"/>
          <w:bCs/>
          <w:sz w:val="28"/>
          <w:szCs w:val="36"/>
        </w:rPr>
      </w:pPr>
    </w:p>
    <w:p w:rsidR="00C2355C" w:rsidRDefault="00AB70DD">
      <w:pPr>
        <w:pStyle w:val="Standard"/>
        <w:jc w:val="both"/>
        <w:rPr>
          <w:rFonts w:ascii="華康龍門石碑(P), 標楷體" w:eastAsia="文鼎粗隸" w:hAnsi="華康龍門石碑(P), 標楷體"/>
          <w:b/>
          <w:bCs/>
          <w:sz w:val="28"/>
          <w:szCs w:val="28"/>
        </w:rPr>
      </w:pPr>
      <w:r>
        <w:rPr>
          <w:rFonts w:ascii="華康龍門石碑(P), 標楷體" w:eastAsia="文鼎粗隸" w:hAnsi="華康龍門石碑(P), 標楷體"/>
          <w:b/>
          <w:bCs/>
          <w:sz w:val="28"/>
          <w:szCs w:val="28"/>
        </w:rPr>
        <w:t>研究生資料：</w:t>
      </w:r>
    </w:p>
    <w:tbl>
      <w:tblPr>
        <w:tblW w:w="8192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8"/>
        <w:gridCol w:w="2520"/>
        <w:gridCol w:w="1416"/>
        <w:gridCol w:w="2068"/>
      </w:tblGrid>
      <w:tr w:rsidR="00C235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AB70DD">
            <w:pPr>
              <w:pStyle w:val="Standard"/>
              <w:snapToGrid w:val="0"/>
              <w:jc w:val="center"/>
            </w:pPr>
            <w:r>
              <w:rPr>
                <w:rFonts w:eastAsia="標楷體"/>
                <w:spacing w:val="65"/>
                <w:sz w:val="28"/>
              </w:rPr>
              <w:t>研究生姓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6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C2355C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C235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AB70DD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28"/>
              </w:rPr>
              <w:t>系</w:t>
            </w:r>
            <w:r>
              <w:rPr>
                <w:rFonts w:eastAsia="Times New Roman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所</w:t>
            </w:r>
            <w:r>
              <w:rPr>
                <w:rFonts w:eastAsia="Times New Roman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別</w:t>
            </w:r>
          </w:p>
        </w:tc>
        <w:tc>
          <w:tcPr>
            <w:tcW w:w="6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AB70DD">
            <w:pPr>
              <w:pStyle w:val="Standard"/>
              <w:snapToGrid w:val="0"/>
              <w:jc w:val="center"/>
              <w:rPr>
                <w:sz w:val="28"/>
              </w:rPr>
            </w:pPr>
            <w:r>
              <w:rPr>
                <w:rFonts w:eastAsia="Times New Roman"/>
                <w:sz w:val="28"/>
              </w:rPr>
              <w:t>□</w:t>
            </w:r>
            <w:proofErr w:type="gramStart"/>
            <w:r>
              <w:rPr>
                <w:rFonts w:eastAsia="標楷體"/>
                <w:sz w:val="28"/>
              </w:rPr>
              <w:t>財法所</w:t>
            </w:r>
            <w:proofErr w:type="gramEnd"/>
            <w:r>
              <w:rPr>
                <w:rFonts w:eastAsia="Times New Roman"/>
                <w:sz w:val="28"/>
              </w:rPr>
              <w:t xml:space="preserve"> □</w:t>
            </w:r>
            <w:r>
              <w:rPr>
                <w:rFonts w:eastAsia="標楷體"/>
                <w:sz w:val="28"/>
              </w:rPr>
              <w:t>法研所</w:t>
            </w:r>
            <w:r>
              <w:rPr>
                <w:rFonts w:eastAsia="Times New Roman"/>
                <w:sz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</w:rPr>
              <w:t>□</w:t>
            </w:r>
            <w:r>
              <w:rPr>
                <w:rFonts w:eastAsia="標楷體"/>
                <w:sz w:val="28"/>
              </w:rPr>
              <w:t>碩</w:t>
            </w:r>
            <w:proofErr w:type="gramEnd"/>
            <w:r>
              <w:rPr>
                <w:rFonts w:eastAsia="標楷體"/>
                <w:sz w:val="28"/>
              </w:rPr>
              <w:t>職班</w:t>
            </w:r>
            <w:r>
              <w:rPr>
                <w:rFonts w:eastAsia="Times New Roman"/>
                <w:sz w:val="28"/>
              </w:rPr>
              <w:t xml:space="preserve"> □</w:t>
            </w:r>
            <w:r>
              <w:rPr>
                <w:rFonts w:eastAsia="標楷體"/>
                <w:sz w:val="28"/>
              </w:rPr>
              <w:t>博士班</w:t>
            </w:r>
          </w:p>
        </w:tc>
      </w:tr>
      <w:tr w:rsidR="00C235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AB70DD">
            <w:pPr>
              <w:pStyle w:val="Standard"/>
              <w:snapToGrid w:val="0"/>
              <w:jc w:val="center"/>
            </w:pPr>
            <w:r>
              <w:rPr>
                <w:rFonts w:eastAsia="標楷體"/>
                <w:spacing w:val="680"/>
                <w:sz w:val="28"/>
              </w:rPr>
              <w:t>學</w:t>
            </w:r>
            <w:r>
              <w:rPr>
                <w:rFonts w:eastAsia="標楷體"/>
                <w:sz w:val="28"/>
              </w:rPr>
              <w:t>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C2355C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AB70DD">
            <w:pPr>
              <w:pStyle w:val="Standard"/>
              <w:snapToGrid w:val="0"/>
              <w:jc w:val="center"/>
            </w:pPr>
            <w:r>
              <w:rPr>
                <w:rFonts w:eastAsia="標楷體"/>
                <w:spacing w:val="26"/>
                <w:sz w:val="28"/>
              </w:rPr>
              <w:t>入學年</w:t>
            </w:r>
            <w:r>
              <w:rPr>
                <w:rFonts w:eastAsia="標楷體"/>
                <w:spacing w:val="-38"/>
                <w:sz w:val="28"/>
              </w:rPr>
              <w:t>月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C2355C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C235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AB70DD">
            <w:pPr>
              <w:pStyle w:val="Standard"/>
              <w:snapToGrid w:val="0"/>
              <w:jc w:val="center"/>
            </w:pPr>
            <w:r>
              <w:rPr>
                <w:rFonts w:eastAsia="標楷體"/>
                <w:spacing w:val="133"/>
                <w:sz w:val="28"/>
              </w:rPr>
              <w:t>研究領</w:t>
            </w:r>
            <w:r>
              <w:rPr>
                <w:rFonts w:eastAsia="標楷體"/>
                <w:spacing w:val="1"/>
                <w:sz w:val="28"/>
              </w:rPr>
              <w:t>域</w:t>
            </w:r>
          </w:p>
        </w:tc>
        <w:tc>
          <w:tcPr>
            <w:tcW w:w="6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C2355C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C235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AB70DD">
            <w:pPr>
              <w:pStyle w:val="Standard"/>
              <w:snapToGrid w:val="0"/>
              <w:jc w:val="center"/>
            </w:pPr>
            <w:r>
              <w:rPr>
                <w:rFonts w:eastAsia="標楷體"/>
                <w:spacing w:val="24"/>
                <w:sz w:val="28"/>
              </w:rPr>
              <w:t>論文初訂題</w:t>
            </w:r>
            <w:r>
              <w:rPr>
                <w:rFonts w:eastAsia="標楷體"/>
                <w:sz w:val="28"/>
              </w:rPr>
              <w:t>目</w:t>
            </w:r>
          </w:p>
        </w:tc>
        <w:tc>
          <w:tcPr>
            <w:tcW w:w="6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C2355C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C2355C" w:rsidRDefault="00AB70D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（此表請研究生自填）</w:t>
      </w:r>
    </w:p>
    <w:p w:rsidR="00C2355C" w:rsidRDefault="00AB70DD">
      <w:pPr>
        <w:pStyle w:val="Standard"/>
      </w:pPr>
      <w:r>
        <w:rPr>
          <w:rFonts w:ascii="華康龍門石碑(P), 標楷體" w:eastAsia="華康龍門石碑(P), 標楷體" w:hAnsi="華康龍門石碑(P), 標楷體"/>
          <w:b/>
          <w:bCs/>
          <w:sz w:val="28"/>
        </w:rPr>
        <w:t>擬聘請指導老師：</w:t>
      </w:r>
    </w:p>
    <w:tbl>
      <w:tblPr>
        <w:tblW w:w="8222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8"/>
        <w:gridCol w:w="3090"/>
        <w:gridCol w:w="876"/>
        <w:gridCol w:w="2068"/>
      </w:tblGrid>
      <w:tr w:rsidR="00C235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AB70DD">
            <w:pPr>
              <w:pStyle w:val="Standard"/>
              <w:snapToGrid w:val="0"/>
              <w:jc w:val="center"/>
            </w:pPr>
            <w:r>
              <w:rPr>
                <w:rFonts w:eastAsia="標楷體"/>
                <w:spacing w:val="24"/>
                <w:sz w:val="28"/>
              </w:rPr>
              <w:t>指導老師姓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C2355C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AB70DD">
            <w:pPr>
              <w:pStyle w:val="Standard"/>
              <w:snapToGrid w:val="0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</w:rPr>
              <w:t>職</w:t>
            </w:r>
            <w:r>
              <w:rPr>
                <w:rFonts w:eastAsia="Times New Roman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稱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C2355C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C235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AB70DD">
            <w:pPr>
              <w:pStyle w:val="Standard"/>
              <w:snapToGrid w:val="0"/>
              <w:jc w:val="center"/>
            </w:pPr>
            <w:r>
              <w:rPr>
                <w:rFonts w:eastAsia="標楷體"/>
                <w:spacing w:val="3"/>
                <w:w w:val="97"/>
                <w:sz w:val="28"/>
              </w:rPr>
              <w:t>任職學校或單</w:t>
            </w:r>
            <w:r>
              <w:rPr>
                <w:rFonts w:eastAsia="標楷體"/>
                <w:spacing w:val="-7"/>
                <w:w w:val="97"/>
                <w:sz w:val="28"/>
              </w:rPr>
              <w:t>位</w:t>
            </w: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C2355C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C235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AB70DD">
            <w:pPr>
              <w:pStyle w:val="Standard"/>
              <w:snapToGrid w:val="0"/>
              <w:jc w:val="center"/>
            </w:pPr>
            <w:r>
              <w:rPr>
                <w:rFonts w:eastAsia="標楷體"/>
                <w:spacing w:val="133"/>
                <w:sz w:val="28"/>
              </w:rPr>
              <w:t>專長領</w:t>
            </w:r>
            <w:r>
              <w:rPr>
                <w:rFonts w:eastAsia="標楷體"/>
                <w:spacing w:val="1"/>
                <w:sz w:val="28"/>
              </w:rPr>
              <w:t>域</w:t>
            </w: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C2355C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C235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AB70DD">
            <w:pPr>
              <w:pStyle w:val="Standard"/>
              <w:snapToGrid w:val="0"/>
              <w:jc w:val="center"/>
            </w:pPr>
            <w:r>
              <w:rPr>
                <w:rFonts w:eastAsia="標楷體"/>
                <w:spacing w:val="24"/>
                <w:sz w:val="28"/>
              </w:rPr>
              <w:t>年資起算年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C2355C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C235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AB70DD">
            <w:pPr>
              <w:pStyle w:val="Standard"/>
              <w:snapToGrid w:val="0"/>
              <w:jc w:val="center"/>
            </w:pPr>
            <w:r>
              <w:rPr>
                <w:rFonts w:eastAsia="標楷體"/>
                <w:b/>
                <w:bCs/>
                <w:spacing w:val="24"/>
                <w:sz w:val="28"/>
              </w:rPr>
              <w:t>指導老師簽</w:t>
            </w:r>
            <w:r>
              <w:rPr>
                <w:rFonts w:eastAsia="標楷體"/>
                <w:b/>
                <w:bCs/>
                <w:sz w:val="28"/>
              </w:rPr>
              <w:t>章</w:t>
            </w:r>
          </w:p>
        </w:tc>
        <w:tc>
          <w:tcPr>
            <w:tcW w:w="603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55C" w:rsidRDefault="00C2355C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C2355C" w:rsidRDefault="00AB70DD">
      <w:pPr>
        <w:pStyle w:val="Standard"/>
        <w:snapToGrid w:val="0"/>
        <w:spacing w:after="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</w:t>
      </w:r>
      <w:r>
        <w:rPr>
          <w:sz w:val="22"/>
        </w:rPr>
        <w:t>（此表請指導老師填寫並簽章）</w:t>
      </w:r>
    </w:p>
    <w:p w:rsidR="00C2355C" w:rsidRDefault="00AB70DD">
      <w:pPr>
        <w:pStyle w:val="Standard"/>
        <w:snapToGrid w:val="0"/>
      </w:pPr>
      <w:r>
        <w:rPr>
          <w:rFonts w:ascii="標楷體" w:eastAsia="標楷體" w:hAnsi="標楷體" w:cs="標楷體"/>
          <w:b/>
          <w:sz w:val="28"/>
          <w:szCs w:val="28"/>
        </w:rPr>
        <w:t>報核</w:t>
      </w:r>
      <w:r>
        <w:t>：</w:t>
      </w:r>
    </w:p>
    <w:tbl>
      <w:tblPr>
        <w:tblW w:w="81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6011"/>
      </w:tblGrid>
      <w:tr w:rsidR="00C2355C" w:rsidTr="002C7DF4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5C" w:rsidRDefault="00AB70DD" w:rsidP="002C7DF4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研究生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5C" w:rsidRDefault="00C2355C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2355C" w:rsidTr="002C7DF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5C" w:rsidRDefault="00AB70DD" w:rsidP="002C7DF4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系主任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5C" w:rsidRDefault="00C2355C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2355C" w:rsidTr="002C7DF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5C" w:rsidRDefault="00AB70DD" w:rsidP="002C7DF4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院長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5C" w:rsidRDefault="00C2355C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C2355C" w:rsidRDefault="00AB70DD">
      <w:pPr>
        <w:pStyle w:val="Standard"/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：核定後，本表由本院影印存查，正本送由所屬系上保管。</w:t>
      </w:r>
    </w:p>
    <w:sectPr w:rsidR="00C2355C">
      <w:pgSz w:w="11906" w:h="16838"/>
      <w:pgMar w:top="1440" w:right="1466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0DD" w:rsidRDefault="00AB70DD">
      <w:pPr>
        <w:rPr>
          <w:rFonts w:hint="eastAsia"/>
        </w:rPr>
      </w:pPr>
      <w:r>
        <w:separator/>
      </w:r>
    </w:p>
  </w:endnote>
  <w:endnote w:type="continuationSeparator" w:id="0">
    <w:p w:rsidR="00AB70DD" w:rsidRDefault="00AB70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Calibri"/>
    <w:charset w:val="00"/>
    <w:family w:val="modern"/>
    <w:pitch w:val="default"/>
  </w:font>
  <w:font w:name="華康龍門石碑(P), 標楷體">
    <w:altName w:val="華康龍門石碑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0DD" w:rsidRDefault="00AB70D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B70DD" w:rsidRDefault="00AB70D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355C"/>
    <w:rsid w:val="002C7DF4"/>
    <w:rsid w:val="005650A4"/>
    <w:rsid w:val="00AB70DD"/>
    <w:rsid w:val="00C2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F6A4D-2A2E-4F67-A20D-AF4F3E9B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136</Characters>
  <Application>Microsoft Office Word</Application>
  <DocSecurity>0</DocSecurity>
  <Lines>34</Lines>
  <Paragraphs>37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輔仁大學法律學系碩士在職專班碩士論文指導老師受聘同意書</dc:title>
  <dc:creator>cynthea</dc:creator>
  <cp:lastModifiedBy>月嵐 洪</cp:lastModifiedBy>
  <cp:revision>2</cp:revision>
  <cp:lastPrinted>2007-10-16T13:27:00Z</cp:lastPrinted>
  <dcterms:created xsi:type="dcterms:W3CDTF">2021-12-13T02:45:00Z</dcterms:created>
  <dcterms:modified xsi:type="dcterms:W3CDTF">2021-12-13T02:45:00Z</dcterms:modified>
</cp:coreProperties>
</file>